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8F279" w14:textId="56551564" w:rsidR="00272918" w:rsidRDefault="00272918" w:rsidP="00272918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20"/>
          <w:szCs w:val="20"/>
        </w:rPr>
        <w:t xml:space="preserve">Postępowanie nr </w:t>
      </w:r>
      <w:r w:rsidRPr="00AB1BE7">
        <w:rPr>
          <w:rFonts w:ascii="Verdana" w:hAnsi="Verdana" w:cs="Arial"/>
          <w:b/>
          <w:color w:val="000000"/>
          <w:sz w:val="20"/>
        </w:rPr>
        <w:t>BZP.</w:t>
      </w:r>
      <w:r w:rsidR="00722A6E" w:rsidRPr="00722A6E">
        <w:t xml:space="preserve"> </w:t>
      </w:r>
      <w:r w:rsidR="00722A6E" w:rsidRPr="00722A6E">
        <w:rPr>
          <w:rFonts w:ascii="Verdana" w:hAnsi="Verdana" w:cs="Arial"/>
          <w:b/>
          <w:color w:val="000000"/>
          <w:sz w:val="20"/>
        </w:rPr>
        <w:t>2711.23.2024.AW</w:t>
      </w:r>
    </w:p>
    <w:p w14:paraId="51DAD2FD" w14:textId="5A2E5F32" w:rsidR="00272918" w:rsidRPr="00911344" w:rsidRDefault="00272918" w:rsidP="00272918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911344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722A6E">
        <w:rPr>
          <w:rFonts w:ascii="Verdana" w:hAnsi="Verdana" w:cs="Arial"/>
          <w:bCs/>
          <w:i/>
          <w:iCs/>
          <w:sz w:val="20"/>
          <w:szCs w:val="20"/>
        </w:rPr>
        <w:t>5</w:t>
      </w:r>
      <w:r w:rsidRPr="00911344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52DD153E" w14:textId="77777777" w:rsidR="00272918" w:rsidRPr="00911344" w:rsidRDefault="00272918" w:rsidP="00272918">
      <w:pPr>
        <w:pStyle w:val="Bezodstpw1"/>
        <w:spacing w:after="48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911344">
        <w:rPr>
          <w:rFonts w:ascii="Verdana" w:hAnsi="Verdana" w:cs="Arial"/>
          <w:b/>
          <w:sz w:val="20"/>
          <w:szCs w:val="20"/>
        </w:rPr>
        <w:t>(składany razem z ofertą – jeżeli dotyczy)</w:t>
      </w:r>
    </w:p>
    <w:p w14:paraId="0684C37E" w14:textId="77777777" w:rsidR="00272918" w:rsidRDefault="00272918" w:rsidP="00272918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/>
        <w:jc w:val="center"/>
        <w:rPr>
          <w:rFonts w:ascii="Verdana" w:hAnsi="Verdana"/>
          <w:color w:val="FFFFFF"/>
          <w:sz w:val="24"/>
          <w:szCs w:val="36"/>
        </w:rPr>
      </w:pPr>
      <w:r>
        <w:rPr>
          <w:rFonts w:ascii="Verdana" w:hAnsi="Verdana"/>
          <w:color w:val="FFFFFF"/>
          <w:sz w:val="24"/>
          <w:szCs w:val="36"/>
        </w:rPr>
        <w:t>ZOBOWIĄZANIE</w:t>
      </w:r>
    </w:p>
    <w:p w14:paraId="2E4C75B1" w14:textId="279AF3E3" w:rsidR="00272918" w:rsidRPr="00543A81" w:rsidRDefault="00272918" w:rsidP="00884B98">
      <w:pPr>
        <w:pStyle w:val="Nagwek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0"/>
        <w:jc w:val="center"/>
        <w:rPr>
          <w:rFonts w:ascii="Verdana" w:hAnsi="Verdana"/>
          <w:b w:val="0"/>
          <w:bCs w:val="0"/>
          <w:color w:val="FFFFFF" w:themeColor="background1"/>
          <w:sz w:val="22"/>
          <w:szCs w:val="22"/>
        </w:rPr>
      </w:pPr>
      <w:r>
        <w:rPr>
          <w:rFonts w:ascii="Verdana" w:hAnsi="Verdana"/>
          <w:color w:val="FFFFFF"/>
          <w:sz w:val="24"/>
          <w:szCs w:val="36"/>
        </w:rPr>
        <w:t>Podmiotu udostępniającego zasoby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Pr="00884B98">
        <w:rPr>
          <w:rFonts w:ascii="Verdana" w:hAnsi="Verdana"/>
          <w:b w:val="0"/>
          <w:bCs w:val="0"/>
          <w:color w:val="FFFFFF" w:themeColor="background1"/>
          <w:sz w:val="20"/>
          <w:szCs w:val="20"/>
        </w:rPr>
        <w:t>składane na podstawie art. 118 ust. 3 uPzp</w:t>
      </w:r>
    </w:p>
    <w:p w14:paraId="464BD4A0" w14:textId="3561A43A" w:rsidR="00272918" w:rsidRPr="008C3873" w:rsidRDefault="00272918" w:rsidP="00272918">
      <w:pPr>
        <w:spacing w:before="360" w:after="120"/>
        <w:rPr>
          <w:rFonts w:ascii="Verdana" w:hAnsi="Verdana"/>
          <w:sz w:val="18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Nazwa podmiotu</w:t>
      </w:r>
      <w:r w:rsidR="009E35F5">
        <w:rPr>
          <w:rFonts w:ascii="Verdana" w:hAnsi="Verdana"/>
          <w:b/>
          <w:bCs/>
          <w:sz w:val="18"/>
          <w:szCs w:val="20"/>
        </w:rPr>
        <w:t xml:space="preserve"> </w:t>
      </w:r>
      <w:r w:rsidR="009E35F5" w:rsidRPr="009E35F5">
        <w:rPr>
          <w:rFonts w:ascii="Verdana" w:hAnsi="Verdana"/>
          <w:b/>
          <w:bCs/>
          <w:sz w:val="18"/>
          <w:szCs w:val="20"/>
        </w:rPr>
        <w:t>udostępniającego zasoby</w:t>
      </w:r>
      <w:r w:rsidRPr="008C3873">
        <w:rPr>
          <w:rFonts w:ascii="Verdana" w:hAnsi="Verdana"/>
          <w:b/>
          <w:bCs/>
          <w:sz w:val="18"/>
          <w:szCs w:val="20"/>
        </w:rPr>
        <w:t>:</w:t>
      </w:r>
      <w:r w:rsidRPr="008C3873">
        <w:rPr>
          <w:rFonts w:ascii="Verdana" w:hAnsi="Verdana"/>
          <w:sz w:val="18"/>
          <w:szCs w:val="20"/>
        </w:rPr>
        <w:t xml:space="preserve"> </w:t>
      </w:r>
    </w:p>
    <w:p w14:paraId="6628E958" w14:textId="77777777" w:rsidR="00272918" w:rsidRPr="00911344" w:rsidRDefault="00272918" w:rsidP="00272918">
      <w:pPr>
        <w:spacing w:before="360" w:after="0"/>
        <w:rPr>
          <w:rFonts w:ascii="Verdana" w:hAnsi="Verdana"/>
          <w:b/>
          <w:bCs/>
          <w:sz w:val="20"/>
          <w:szCs w:val="20"/>
        </w:rPr>
      </w:pPr>
      <w:r w:rsidRPr="00911344">
        <w:rPr>
          <w:rFonts w:ascii="Verdana" w:hAnsi="Verdana"/>
          <w:b/>
          <w:bCs/>
          <w:sz w:val="20"/>
          <w:szCs w:val="20"/>
        </w:rPr>
        <w:t>…………………………………………………………………………………………………………………</w:t>
      </w:r>
    </w:p>
    <w:p w14:paraId="4A8CD266" w14:textId="77777777" w:rsidR="00272918" w:rsidRPr="00911344" w:rsidRDefault="00272918" w:rsidP="00272918">
      <w:pPr>
        <w:jc w:val="center"/>
        <w:rPr>
          <w:rFonts w:ascii="Verdana" w:hAnsi="Verdana"/>
          <w:i/>
          <w:iCs/>
          <w:sz w:val="16"/>
          <w:szCs w:val="16"/>
        </w:rPr>
      </w:pPr>
      <w:r>
        <w:rPr>
          <w:rFonts w:ascii="Verdana" w:hAnsi="Verdana"/>
          <w:i/>
          <w:iCs/>
          <w:sz w:val="16"/>
          <w:szCs w:val="16"/>
        </w:rPr>
        <w:t>(</w:t>
      </w:r>
      <w:r w:rsidRPr="00911344">
        <w:rPr>
          <w:rFonts w:ascii="Verdana" w:hAnsi="Verdana"/>
          <w:i/>
          <w:iCs/>
          <w:sz w:val="16"/>
          <w:szCs w:val="16"/>
        </w:rPr>
        <w:t>pełna nazwa/firma, adres podmiotu udostępniającego zasoby)</w:t>
      </w:r>
    </w:p>
    <w:p w14:paraId="17706F72" w14:textId="77777777" w:rsidR="00272918" w:rsidRPr="00911344" w:rsidRDefault="00272918" w:rsidP="00272918">
      <w:pPr>
        <w:spacing w:before="24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sz w:val="18"/>
          <w:szCs w:val="20"/>
        </w:rPr>
        <w:t>KRS/</w:t>
      </w:r>
      <w:proofErr w:type="spellStart"/>
      <w:r w:rsidRPr="008C3873">
        <w:rPr>
          <w:rFonts w:ascii="Verdana" w:hAnsi="Verdana"/>
          <w:sz w:val="18"/>
          <w:szCs w:val="20"/>
        </w:rPr>
        <w:t>CEiDG</w:t>
      </w:r>
      <w:proofErr w:type="spellEnd"/>
      <w:r w:rsidRPr="008C3873">
        <w:rPr>
          <w:rFonts w:ascii="Verdana" w:hAnsi="Verdana"/>
          <w:sz w:val="18"/>
          <w:szCs w:val="20"/>
        </w:rPr>
        <w:t xml:space="preserve">/ (w zależności od podmiotu): </w:t>
      </w:r>
      <w:r>
        <w:rPr>
          <w:rFonts w:ascii="Verdana" w:hAnsi="Verdana"/>
          <w:sz w:val="20"/>
          <w:szCs w:val="20"/>
        </w:rPr>
        <w:t>…………………………………………………………………</w:t>
      </w:r>
    </w:p>
    <w:p w14:paraId="4F701A77" w14:textId="77777777" w:rsidR="00272918" w:rsidRPr="00911344" w:rsidRDefault="00272918" w:rsidP="00272918">
      <w:pPr>
        <w:spacing w:before="240" w:after="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sz w:val="18"/>
          <w:szCs w:val="20"/>
        </w:rPr>
        <w:t xml:space="preserve">reprezentowany przez: </w:t>
      </w:r>
      <w:r w:rsidRPr="0091134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</w:t>
      </w:r>
    </w:p>
    <w:p w14:paraId="1AB42DF6" w14:textId="77777777" w:rsidR="00272918" w:rsidRPr="00911344" w:rsidRDefault="00272918" w:rsidP="00272918">
      <w:pPr>
        <w:jc w:val="center"/>
        <w:rPr>
          <w:rFonts w:ascii="Verdana" w:hAnsi="Verdana"/>
          <w:i/>
          <w:iCs/>
          <w:sz w:val="16"/>
          <w:szCs w:val="16"/>
        </w:rPr>
      </w:pPr>
      <w:r w:rsidRPr="00911344">
        <w:rPr>
          <w:rFonts w:ascii="Verdana" w:hAnsi="Verdana"/>
          <w:i/>
          <w:iCs/>
          <w:sz w:val="16"/>
          <w:szCs w:val="16"/>
        </w:rPr>
        <w:t>(imię, nazwisko, stanowisko/podstawa do reprezentacji)</w:t>
      </w:r>
    </w:p>
    <w:p w14:paraId="113DC958" w14:textId="77777777" w:rsidR="009E35F5" w:rsidRDefault="009E35F5" w:rsidP="009E35F5">
      <w:pPr>
        <w:spacing w:before="240" w:after="0"/>
        <w:rPr>
          <w:rFonts w:ascii="Arial" w:hAnsi="Arial" w:cs="Arial"/>
          <w:sz w:val="20"/>
        </w:rPr>
      </w:pPr>
      <w:r w:rsidRPr="009E35F5">
        <w:rPr>
          <w:rFonts w:ascii="Arial" w:hAnsi="Arial" w:cs="Arial"/>
          <w:sz w:val="20"/>
        </w:rPr>
        <w:t xml:space="preserve">Na potrzeby postępowania o udzielenie zamówienia publicznego pn.: </w:t>
      </w:r>
    </w:p>
    <w:p w14:paraId="6769F333" w14:textId="503B3363" w:rsidR="00272918" w:rsidRPr="008C3873" w:rsidRDefault="00620039" w:rsidP="00620039">
      <w:pPr>
        <w:spacing w:before="240" w:after="0"/>
        <w:jc w:val="center"/>
        <w:rPr>
          <w:rFonts w:ascii="Verdana" w:hAnsi="Verdana" w:cs="Arial"/>
          <w:b/>
          <w:i/>
          <w:iCs/>
          <w:szCs w:val="32"/>
        </w:rPr>
      </w:pPr>
      <w:r w:rsidRPr="00620039">
        <w:rPr>
          <w:rFonts w:ascii="Verdana" w:hAnsi="Verdana" w:cs="Arial"/>
          <w:b/>
          <w:i/>
          <w:iCs/>
          <w:szCs w:val="32"/>
        </w:rPr>
        <w:t>„</w:t>
      </w:r>
      <w:r w:rsidR="00722A6E" w:rsidRPr="00722A6E">
        <w:rPr>
          <w:rFonts w:ascii="Verdana" w:hAnsi="Verdana" w:cs="Arial"/>
          <w:b/>
          <w:i/>
          <w:iCs/>
          <w:szCs w:val="32"/>
        </w:rPr>
        <w:t>Tworzenie treści kursów nauczania online, przeprowadzenie szkoleń i działań naukowo-popularyzatorskich dla projektu „Wolny Uniwersytet Białoruski” w latach 2024-2025</w:t>
      </w:r>
      <w:r w:rsidR="00272918" w:rsidRPr="008C3873">
        <w:rPr>
          <w:rFonts w:ascii="Verdana" w:hAnsi="Verdana" w:cs="Arial"/>
          <w:b/>
          <w:i/>
          <w:iCs/>
          <w:szCs w:val="32"/>
        </w:rPr>
        <w:t>”</w:t>
      </w:r>
    </w:p>
    <w:p w14:paraId="66A3D3D3" w14:textId="77777777" w:rsidR="00272918" w:rsidRPr="008C3873" w:rsidRDefault="00272918" w:rsidP="00620039">
      <w:pPr>
        <w:spacing w:before="240" w:after="0"/>
        <w:jc w:val="both"/>
        <w:rPr>
          <w:rFonts w:ascii="Verdana" w:hAnsi="Verdana" w:cs="Arial"/>
          <w:b/>
          <w:bCs/>
          <w:sz w:val="18"/>
        </w:rPr>
      </w:pPr>
      <w:r w:rsidRPr="008C3873">
        <w:rPr>
          <w:rFonts w:ascii="Verdana" w:hAnsi="Verdana" w:cs="Arial"/>
          <w:sz w:val="18"/>
        </w:rPr>
        <w:t xml:space="preserve">prowadzonego przez: </w:t>
      </w:r>
      <w:r w:rsidRPr="008C3873">
        <w:rPr>
          <w:rFonts w:ascii="Verdana" w:hAnsi="Verdana" w:cs="Arial"/>
          <w:b/>
          <w:bCs/>
          <w:sz w:val="18"/>
        </w:rPr>
        <w:t xml:space="preserve">Uniwersytet Wrocławski </w:t>
      </w:r>
    </w:p>
    <w:p w14:paraId="36023FDC" w14:textId="77777777" w:rsidR="00272918" w:rsidRPr="008C3873" w:rsidRDefault="00272918" w:rsidP="00884B98">
      <w:pPr>
        <w:spacing w:after="0"/>
        <w:ind w:left="1985"/>
        <w:jc w:val="both"/>
        <w:rPr>
          <w:rFonts w:ascii="Verdana" w:hAnsi="Verdana" w:cs="Arial"/>
          <w:b/>
          <w:bCs/>
          <w:sz w:val="18"/>
        </w:rPr>
      </w:pPr>
      <w:r w:rsidRPr="008C3873">
        <w:rPr>
          <w:rFonts w:ascii="Verdana" w:hAnsi="Verdana" w:cs="Arial"/>
          <w:b/>
          <w:bCs/>
          <w:sz w:val="18"/>
        </w:rPr>
        <w:t>pl. Uniwersytecki 1</w:t>
      </w:r>
    </w:p>
    <w:p w14:paraId="0F58BE94" w14:textId="77777777" w:rsidR="00272918" w:rsidRPr="008C3873" w:rsidRDefault="00272918" w:rsidP="00884B98">
      <w:pPr>
        <w:spacing w:after="0"/>
        <w:ind w:left="1985"/>
        <w:jc w:val="both"/>
        <w:rPr>
          <w:rFonts w:ascii="Verdana" w:hAnsi="Verdana" w:cs="Arial"/>
          <w:sz w:val="18"/>
        </w:rPr>
      </w:pPr>
      <w:r w:rsidRPr="008C3873">
        <w:rPr>
          <w:rFonts w:ascii="Verdana" w:hAnsi="Verdana" w:cs="Arial"/>
          <w:b/>
          <w:bCs/>
          <w:sz w:val="18"/>
        </w:rPr>
        <w:t>50-137 Wrocław</w:t>
      </w:r>
    </w:p>
    <w:p w14:paraId="5A93FD92" w14:textId="77777777" w:rsidR="00272918" w:rsidRPr="008C3873" w:rsidRDefault="00272918" w:rsidP="00272918">
      <w:pPr>
        <w:spacing w:before="120" w:after="0"/>
        <w:jc w:val="both"/>
        <w:rPr>
          <w:rFonts w:ascii="Verdana" w:hAnsi="Verdana"/>
          <w:sz w:val="18"/>
          <w:szCs w:val="20"/>
        </w:rPr>
      </w:pPr>
      <w:r w:rsidRPr="008C3873">
        <w:rPr>
          <w:rFonts w:ascii="Verdana" w:hAnsi="Verdana"/>
          <w:sz w:val="18"/>
          <w:szCs w:val="20"/>
        </w:rPr>
        <w:t>zobowiązuję się do oddania zasobów na potrzeby wykonania przedmiotowego zamówienia następującemu Wykonawcy:</w:t>
      </w:r>
    </w:p>
    <w:p w14:paraId="7A73A0A7" w14:textId="77777777" w:rsidR="00272918" w:rsidRPr="00F75CC3" w:rsidRDefault="00272918" w:rsidP="00272918">
      <w:pPr>
        <w:spacing w:before="120" w:after="0"/>
        <w:jc w:val="center"/>
        <w:rPr>
          <w:rFonts w:ascii="Verdana" w:hAnsi="Verdana" w:cs="Arial"/>
          <w:b/>
          <w:bCs/>
          <w:sz w:val="20"/>
        </w:rPr>
      </w:pPr>
      <w:r w:rsidRPr="00F75CC3">
        <w:rPr>
          <w:rFonts w:ascii="Verdana" w:hAnsi="Verdana"/>
          <w:b/>
          <w:bCs/>
          <w:sz w:val="20"/>
          <w:szCs w:val="20"/>
        </w:rPr>
        <w:t>............................................................................................................................</w:t>
      </w:r>
    </w:p>
    <w:p w14:paraId="40E725F9" w14:textId="77777777" w:rsidR="00272918" w:rsidRPr="00164EE3" w:rsidRDefault="00272918" w:rsidP="00272918">
      <w:pPr>
        <w:spacing w:after="0"/>
        <w:jc w:val="center"/>
        <w:rPr>
          <w:rFonts w:ascii="Verdana" w:hAnsi="Verdana"/>
          <w:i/>
          <w:sz w:val="16"/>
          <w:szCs w:val="16"/>
        </w:rPr>
      </w:pPr>
      <w:r w:rsidRPr="00164EE3">
        <w:rPr>
          <w:rFonts w:ascii="Verdana" w:hAnsi="Verdana"/>
          <w:i/>
          <w:sz w:val="16"/>
          <w:szCs w:val="16"/>
        </w:rPr>
        <w:t>(nazwa i adres wykonawcy</w:t>
      </w:r>
      <w:r>
        <w:rPr>
          <w:rFonts w:ascii="Verdana" w:hAnsi="Verdana"/>
          <w:i/>
          <w:sz w:val="16"/>
          <w:szCs w:val="16"/>
        </w:rPr>
        <w:t>)</w:t>
      </w:r>
    </w:p>
    <w:p w14:paraId="7EA88C4F" w14:textId="787903CF" w:rsidR="00272918" w:rsidRPr="008C3873" w:rsidRDefault="00272918" w:rsidP="00272918">
      <w:pPr>
        <w:spacing w:before="240" w:after="0"/>
        <w:jc w:val="both"/>
        <w:rPr>
          <w:rFonts w:ascii="Verdana" w:hAnsi="Verdana"/>
          <w:sz w:val="18"/>
          <w:szCs w:val="20"/>
        </w:rPr>
      </w:pPr>
      <w:r w:rsidRPr="008C3873">
        <w:rPr>
          <w:rFonts w:ascii="Verdana" w:hAnsi="Verdana"/>
          <w:sz w:val="18"/>
          <w:szCs w:val="20"/>
        </w:rPr>
        <w:t xml:space="preserve">Oświadczam/-y, iż na potrzeby spełniania przez Wykonawcę następujących warunków udziału </w:t>
      </w:r>
      <w:r w:rsidR="008C3873">
        <w:rPr>
          <w:rFonts w:ascii="Verdana" w:hAnsi="Verdana"/>
          <w:sz w:val="18"/>
          <w:szCs w:val="20"/>
        </w:rPr>
        <w:t xml:space="preserve">                     </w:t>
      </w:r>
      <w:r w:rsidRPr="008C3873">
        <w:rPr>
          <w:rFonts w:ascii="Verdana" w:hAnsi="Verdana"/>
          <w:sz w:val="18"/>
          <w:szCs w:val="20"/>
        </w:rPr>
        <w:t>w postępowaniu:</w:t>
      </w:r>
    </w:p>
    <w:p w14:paraId="231B9E26" w14:textId="77777777" w:rsidR="00272918" w:rsidRDefault="00272918" w:rsidP="00272918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udostępniam Wykonawcy ww. zasoby, w następującym zakresie:</w:t>
      </w:r>
      <w:r w:rsidRPr="008C3873">
        <w:rPr>
          <w:rFonts w:ascii="Verdana" w:hAnsi="Verdana"/>
          <w:sz w:val="18"/>
          <w:szCs w:val="20"/>
        </w:rPr>
        <w:t xml:space="preserve"> </w:t>
      </w:r>
      <w:r w:rsidRPr="008C3873">
        <w:rPr>
          <w:rFonts w:ascii="Verdana" w:hAnsi="Verdana"/>
          <w:sz w:val="18"/>
          <w:szCs w:val="20"/>
        </w:rPr>
        <w:br/>
      </w: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758EDD8F" w14:textId="77777777" w:rsidR="00272918" w:rsidRDefault="00272918" w:rsidP="00272918">
      <w:pPr>
        <w:pStyle w:val="Akapitzlist"/>
        <w:spacing w:after="0"/>
        <w:ind w:left="714"/>
        <w:contextualSpacing w:val="0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04D6BB47" w14:textId="77777777" w:rsidR="00272918" w:rsidRDefault="00272918" w:rsidP="00272918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sposób wykorzystania przy wykonywaniu zamówienia przez Wykonawcę udostępnionych przeze mnie zasobów będzie następujący:</w:t>
      </w:r>
      <w:r w:rsidRPr="008C3873">
        <w:rPr>
          <w:rFonts w:ascii="Verdana" w:hAnsi="Verdana"/>
          <w:sz w:val="18"/>
          <w:szCs w:val="20"/>
        </w:rPr>
        <w:t xml:space="preserve"> </w:t>
      </w: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3CDB3DE1" w14:textId="77777777" w:rsidR="00272918" w:rsidRDefault="00272918" w:rsidP="00272918">
      <w:pPr>
        <w:pStyle w:val="Akapitzlist"/>
        <w:spacing w:before="120" w:after="0"/>
        <w:ind w:left="714"/>
        <w:contextualSpacing w:val="0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41E1A539" w14:textId="77777777" w:rsidR="00272918" w:rsidRDefault="00272918" w:rsidP="00272918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jc w:val="both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t>zakres mojego udziału przy wykonywaniu zamówienia będzie następujący:</w:t>
      </w:r>
      <w:r w:rsidRPr="008C3873">
        <w:rPr>
          <w:rFonts w:ascii="Verdana" w:hAnsi="Verdana"/>
          <w:sz w:val="18"/>
          <w:szCs w:val="20"/>
        </w:rPr>
        <w:t xml:space="preserve"> </w:t>
      </w: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088C564D" w14:textId="77777777" w:rsidR="00272918" w:rsidRDefault="00272918" w:rsidP="00272918">
      <w:pPr>
        <w:pStyle w:val="Akapitzlist"/>
        <w:spacing w:before="120" w:after="0"/>
        <w:ind w:left="714"/>
        <w:contextualSpacing w:val="0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0AD76C3E" w14:textId="77777777" w:rsidR="00272918" w:rsidRDefault="00272918" w:rsidP="00272918">
      <w:pPr>
        <w:pStyle w:val="Akapitzlist"/>
        <w:numPr>
          <w:ilvl w:val="0"/>
          <w:numId w:val="2"/>
        </w:numPr>
        <w:spacing w:before="120" w:after="0"/>
        <w:ind w:left="714" w:hanging="357"/>
        <w:contextualSpacing w:val="0"/>
        <w:rPr>
          <w:rFonts w:ascii="Verdana" w:hAnsi="Verdana"/>
          <w:sz w:val="20"/>
          <w:szCs w:val="20"/>
        </w:rPr>
      </w:pPr>
      <w:r w:rsidRPr="008C3873">
        <w:rPr>
          <w:rFonts w:ascii="Verdana" w:hAnsi="Verdana"/>
          <w:b/>
          <w:bCs/>
          <w:sz w:val="18"/>
          <w:szCs w:val="20"/>
        </w:rPr>
        <w:lastRenderedPageBreak/>
        <w:t>okres mojego udziału przy wykonywaniu zamówienia będzie następujący:</w:t>
      </w:r>
      <w:r w:rsidRPr="008C3873">
        <w:rPr>
          <w:rFonts w:ascii="Verdana" w:hAnsi="Verdana"/>
          <w:sz w:val="18"/>
          <w:szCs w:val="20"/>
        </w:rPr>
        <w:t xml:space="preserve"> </w:t>
      </w: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056036B5" w14:textId="77777777" w:rsidR="00272918" w:rsidRDefault="00272918" w:rsidP="00272918">
      <w:pPr>
        <w:pStyle w:val="Akapitzlist"/>
        <w:spacing w:before="120" w:after="0"/>
        <w:ind w:left="714"/>
        <w:contextualSpacing w:val="0"/>
        <w:rPr>
          <w:rFonts w:ascii="Verdana" w:hAnsi="Verdana"/>
          <w:sz w:val="20"/>
          <w:szCs w:val="20"/>
        </w:rPr>
      </w:pPr>
      <w:r w:rsidRPr="00F75CC3">
        <w:rPr>
          <w:rFonts w:ascii="Verdana" w:hAnsi="Verdana"/>
          <w:sz w:val="20"/>
          <w:szCs w:val="20"/>
        </w:rPr>
        <w:t>..........................</w:t>
      </w:r>
      <w:r>
        <w:rPr>
          <w:rFonts w:ascii="Verdana" w:hAnsi="Verdana"/>
          <w:sz w:val="20"/>
          <w:szCs w:val="20"/>
        </w:rPr>
        <w:t>...............................................................................</w:t>
      </w:r>
      <w:r w:rsidRPr="00F75CC3">
        <w:rPr>
          <w:rFonts w:ascii="Verdana" w:hAnsi="Verdana"/>
          <w:sz w:val="20"/>
          <w:szCs w:val="20"/>
        </w:rPr>
        <w:t>........</w:t>
      </w:r>
    </w:p>
    <w:p w14:paraId="2134E10B" w14:textId="4D2FDB94" w:rsidR="00722A6E" w:rsidRPr="00722A6E" w:rsidRDefault="00722A6E" w:rsidP="00722A6E">
      <w:pPr>
        <w:pStyle w:val="Akapitzlist"/>
        <w:numPr>
          <w:ilvl w:val="0"/>
          <w:numId w:val="2"/>
        </w:numPr>
        <w:spacing w:before="120" w:after="240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1A2B41">
        <w:rPr>
          <w:rFonts w:ascii="Verdana" w:hAnsi="Verdana"/>
          <w:b/>
          <w:bCs/>
          <w:sz w:val="18"/>
          <w:szCs w:val="18"/>
        </w:rPr>
        <w:t>będę realizował poniżej wymienione</w:t>
      </w:r>
      <w:r>
        <w:rPr>
          <w:rFonts w:ascii="Verdana" w:hAnsi="Verdana"/>
          <w:b/>
          <w:bCs/>
          <w:sz w:val="18"/>
          <w:szCs w:val="18"/>
        </w:rPr>
        <w:t xml:space="preserve"> usługi</w:t>
      </w:r>
      <w:r w:rsidRPr="001A2B41">
        <w:rPr>
          <w:rFonts w:ascii="Verdana" w:hAnsi="Verdana"/>
          <w:b/>
          <w:bCs/>
          <w:sz w:val="18"/>
          <w:szCs w:val="18"/>
        </w:rPr>
        <w:t>, których dotyczą udostępniane zasoby odnoszące się do warunków udziału w postępowaniu dotyczących zdolności technicznej i zawodowej, na których polega Wykonawca:</w:t>
      </w:r>
      <w:r>
        <w:rPr>
          <w:rFonts w:ascii="Verdana" w:hAnsi="Verdana"/>
          <w:sz w:val="18"/>
          <w:szCs w:val="18"/>
        </w:rPr>
        <w:t xml:space="preserve"> </w:t>
      </w:r>
      <w:r w:rsidRPr="007C0CE1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</w:t>
      </w:r>
    </w:p>
    <w:p w14:paraId="54FEE1D3" w14:textId="5C7819A7" w:rsidR="00722A6E" w:rsidRPr="00722A6E" w:rsidRDefault="009601D4" w:rsidP="00722A6E">
      <w:pPr>
        <w:pStyle w:val="Akapitzlist"/>
        <w:numPr>
          <w:ilvl w:val="0"/>
          <w:numId w:val="2"/>
        </w:numPr>
        <w:spacing w:before="120" w:after="240"/>
        <w:ind w:left="714" w:hanging="357"/>
        <w:contextualSpacing w:val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18"/>
          <w:szCs w:val="20"/>
        </w:rPr>
        <w:t>z Wykonawcą łączyć nas będzie</w:t>
      </w:r>
      <w:r w:rsidR="00272918" w:rsidRPr="008C3873">
        <w:rPr>
          <w:rFonts w:ascii="Verdana" w:hAnsi="Verdana"/>
          <w:b/>
          <w:bCs/>
          <w:sz w:val="18"/>
          <w:szCs w:val="20"/>
        </w:rPr>
        <w:t>:</w:t>
      </w:r>
      <w:r>
        <w:rPr>
          <w:rFonts w:ascii="Verdana" w:hAnsi="Verdana"/>
          <w:sz w:val="18"/>
          <w:szCs w:val="20"/>
        </w:rPr>
        <w:t xml:space="preserve"> </w:t>
      </w:r>
      <w:r w:rsidR="00272918" w:rsidRPr="00F75CC3">
        <w:rPr>
          <w:rFonts w:ascii="Verdana" w:hAnsi="Verdana"/>
          <w:sz w:val="20"/>
          <w:szCs w:val="20"/>
        </w:rPr>
        <w:t>..........................</w:t>
      </w:r>
      <w:r w:rsidR="00272918">
        <w:rPr>
          <w:rFonts w:ascii="Verdana" w:hAnsi="Verdana"/>
          <w:sz w:val="20"/>
          <w:szCs w:val="20"/>
        </w:rPr>
        <w:t>...........................</w:t>
      </w:r>
      <w:r>
        <w:rPr>
          <w:rFonts w:ascii="Verdana" w:hAnsi="Verdana"/>
          <w:sz w:val="20"/>
          <w:szCs w:val="20"/>
        </w:rPr>
        <w:t xml:space="preserve">.............. </w:t>
      </w:r>
    </w:p>
    <w:p w14:paraId="3D649372" w14:textId="77777777" w:rsidR="00CB30EB" w:rsidRDefault="00CB30EB" w:rsidP="00272918">
      <w:pPr>
        <w:spacing w:after="0"/>
        <w:jc w:val="both"/>
        <w:rPr>
          <w:rFonts w:ascii="Verdana" w:hAnsi="Verdana"/>
          <w:sz w:val="18"/>
          <w:szCs w:val="18"/>
        </w:rPr>
      </w:pPr>
    </w:p>
    <w:p w14:paraId="009E6C00" w14:textId="584275BA" w:rsidR="005104B1" w:rsidRPr="005104B1" w:rsidRDefault="005104B1" w:rsidP="00272918">
      <w:pPr>
        <w:spacing w:after="0"/>
        <w:jc w:val="both"/>
        <w:rPr>
          <w:rFonts w:ascii="Verdana" w:hAnsi="Verdana"/>
          <w:b/>
          <w:bCs/>
          <w:spacing w:val="20"/>
          <w:sz w:val="18"/>
          <w:szCs w:val="18"/>
          <w:u w:val="single"/>
        </w:rPr>
      </w:pPr>
      <w:r w:rsidRPr="005104B1">
        <w:rPr>
          <w:rFonts w:ascii="Verdana" w:hAnsi="Verdana"/>
          <w:b/>
          <w:bCs/>
          <w:spacing w:val="20"/>
          <w:sz w:val="18"/>
          <w:szCs w:val="18"/>
          <w:u w:val="single"/>
        </w:rPr>
        <w:t>UWAGA!</w:t>
      </w:r>
    </w:p>
    <w:p w14:paraId="0444EBB7" w14:textId="1A716510" w:rsidR="00884B98" w:rsidRDefault="005104B1" w:rsidP="00272918">
      <w:pPr>
        <w:spacing w:after="0"/>
        <w:jc w:val="both"/>
        <w:rPr>
          <w:rFonts w:ascii="Verdana" w:hAnsi="Verdana"/>
          <w:sz w:val="16"/>
          <w:szCs w:val="16"/>
        </w:rPr>
      </w:pPr>
      <w:r w:rsidRPr="005104B1">
        <w:rPr>
          <w:rFonts w:ascii="Verdana" w:hAnsi="Verdana"/>
          <w:sz w:val="18"/>
          <w:szCs w:val="18"/>
        </w:rPr>
        <w:t xml:space="preserve">Zamiast niniejszego </w:t>
      </w:r>
      <w:r>
        <w:rPr>
          <w:rFonts w:ascii="Verdana" w:hAnsi="Verdana"/>
          <w:sz w:val="18"/>
          <w:szCs w:val="18"/>
        </w:rPr>
        <w:t>z</w:t>
      </w:r>
      <w:r w:rsidRPr="005104B1">
        <w:rPr>
          <w:rFonts w:ascii="Verdana" w:hAnsi="Verdana"/>
          <w:sz w:val="18"/>
          <w:szCs w:val="18"/>
        </w:rPr>
        <w:t xml:space="preserve">obowiązania </w:t>
      </w:r>
      <w:r>
        <w:rPr>
          <w:rFonts w:ascii="Verdana" w:hAnsi="Verdana"/>
          <w:sz w:val="18"/>
          <w:szCs w:val="18"/>
        </w:rPr>
        <w:t>W</w:t>
      </w:r>
      <w:r w:rsidRPr="005104B1">
        <w:rPr>
          <w:rFonts w:ascii="Verdana" w:hAnsi="Verdana"/>
          <w:sz w:val="18"/>
          <w:szCs w:val="18"/>
        </w:rPr>
        <w:t>ykonawca możne przedstawić inny podmiotowy środek dowodowy potwierdzający, że Wykonawca realizując zamówienie, będzie dysponował niezbędnymi zasobami podmiotów udostępniających zasoby w zakresie określonym w art. 118 ust. 1 ustawy z</w:t>
      </w:r>
      <w:r>
        <w:rPr>
          <w:rFonts w:ascii="Verdana" w:hAnsi="Verdana"/>
          <w:sz w:val="18"/>
          <w:szCs w:val="18"/>
        </w:rPr>
        <w:t> </w:t>
      </w:r>
      <w:r w:rsidRPr="005104B1">
        <w:rPr>
          <w:rFonts w:ascii="Verdana" w:hAnsi="Verdana"/>
          <w:sz w:val="18"/>
          <w:szCs w:val="18"/>
        </w:rPr>
        <w:t>dnia 11 września 2019 r. Prawo zamówień publicznych, jeżeli Wykonawca w celu wykazania spełnienia warunków udziału w postępowaniu polega na zdolnościach technicznych lub zawodowych lub sytuacji finansowej lub ekonomicznej podmiotów udostępniających zasoby</w:t>
      </w:r>
      <w:r>
        <w:rPr>
          <w:rFonts w:ascii="Verdana" w:hAnsi="Verdana"/>
          <w:sz w:val="18"/>
          <w:szCs w:val="18"/>
        </w:rPr>
        <w:t>.</w:t>
      </w:r>
    </w:p>
    <w:p w14:paraId="3309EBA6" w14:textId="01AA7389" w:rsidR="00272918" w:rsidRPr="00F21EBB" w:rsidRDefault="006D694C" w:rsidP="00272918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>
        <w:rPr>
          <w:rFonts w:ascii="Verdana" w:hAnsi="Verdana"/>
          <w:b/>
          <w:i/>
          <w:sz w:val="18"/>
          <w:szCs w:val="18"/>
        </w:rPr>
        <w:t>Zobowiązanie</w:t>
      </w:r>
      <w:r w:rsidR="00272918" w:rsidRPr="00F21EBB">
        <w:rPr>
          <w:rFonts w:ascii="Verdana" w:hAnsi="Verdana"/>
          <w:b/>
          <w:i/>
          <w:sz w:val="18"/>
          <w:szCs w:val="18"/>
        </w:rPr>
        <w:t xml:space="preserve"> musi być opatrzon</w:t>
      </w:r>
      <w:r w:rsidR="00884B98" w:rsidRPr="00F21EBB">
        <w:rPr>
          <w:rFonts w:ascii="Verdana" w:hAnsi="Verdana"/>
          <w:b/>
          <w:i/>
          <w:sz w:val="18"/>
          <w:szCs w:val="18"/>
        </w:rPr>
        <w:t>e</w:t>
      </w:r>
      <w:r w:rsidR="00272918" w:rsidRPr="00F21EBB">
        <w:rPr>
          <w:rFonts w:ascii="Verdana" w:hAnsi="Verdana"/>
          <w:b/>
          <w:i/>
          <w:sz w:val="18"/>
          <w:szCs w:val="18"/>
        </w:rPr>
        <w:t xml:space="preserve"> kwalifikowanym podpisem elektronicznym</w:t>
      </w:r>
      <w:r w:rsidR="009601D4">
        <w:rPr>
          <w:rFonts w:ascii="Verdana" w:hAnsi="Verdana"/>
          <w:b/>
          <w:i/>
          <w:sz w:val="18"/>
          <w:szCs w:val="18"/>
        </w:rPr>
        <w:t xml:space="preserve"> lub podpisem zaufanym lub podpisem osobistym</w:t>
      </w:r>
      <w:r w:rsidR="00272918" w:rsidRPr="00F21EBB">
        <w:rPr>
          <w:rFonts w:ascii="Verdana" w:hAnsi="Verdana"/>
          <w:b/>
          <w:i/>
          <w:sz w:val="18"/>
          <w:szCs w:val="18"/>
        </w:rPr>
        <w:t xml:space="preserve"> przez osobę lub osoby uprawnione do reprezentowania Podmiotu udostępniającego zasoby.</w:t>
      </w:r>
    </w:p>
    <w:p w14:paraId="1EA218D9" w14:textId="77777777" w:rsidR="00272918" w:rsidRDefault="00272918" w:rsidP="00272918">
      <w:pPr>
        <w:spacing w:after="0"/>
        <w:rPr>
          <w:rFonts w:ascii="Verdana" w:hAnsi="Verdana" w:cs="Arial"/>
          <w:sz w:val="20"/>
        </w:rPr>
      </w:pPr>
    </w:p>
    <w:p w14:paraId="6A4630FE" w14:textId="10816BA3" w:rsidR="006B2772" w:rsidRPr="00272918" w:rsidRDefault="006B2772" w:rsidP="00272918"/>
    <w:sectPr w:rsidR="006B2772" w:rsidRPr="002729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20939" w14:textId="77777777" w:rsidR="00FB2CE2" w:rsidRDefault="00FB2CE2" w:rsidP="00FB2CE2">
      <w:pPr>
        <w:spacing w:after="0" w:line="240" w:lineRule="auto"/>
      </w:pPr>
      <w:r>
        <w:separator/>
      </w:r>
    </w:p>
  </w:endnote>
  <w:endnote w:type="continuationSeparator" w:id="0">
    <w:p w14:paraId="23278BAB" w14:textId="77777777" w:rsidR="00FB2CE2" w:rsidRDefault="00FB2CE2" w:rsidP="00FB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BBAF7" w14:textId="47E97A45" w:rsidR="00FB2CE2" w:rsidRDefault="007776CE">
    <w:pPr>
      <w:pStyle w:val="Stopka"/>
    </w:pPr>
    <w:r>
      <w:rPr>
        <w:noProof/>
      </w:rPr>
      <w:drawing>
        <wp:inline distT="0" distB="0" distL="0" distR="0" wp14:anchorId="5FB0329D" wp14:editId="05929D29">
          <wp:extent cx="1819275" cy="523875"/>
          <wp:effectExtent l="0" t="0" r="9525" b="0"/>
          <wp:docPr id="1380321114" name="Obraz 3" descr="Obraz zawierający tekst, Czcionka, zrzut ekranu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321114" name="Obraz 3" descr="Obraz zawierający tekst, Czcionka, zrzut ekranu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drawing>
        <wp:inline distT="0" distB="0" distL="0" distR="0" wp14:anchorId="630472B8" wp14:editId="3CB1EBE3">
          <wp:extent cx="1485900" cy="504825"/>
          <wp:effectExtent l="0" t="0" r="0" b="9525"/>
          <wp:docPr id="86690336" name="Obraz 2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90336" name="Obraz 2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21B89" w14:textId="77777777" w:rsidR="00FB2CE2" w:rsidRDefault="00FB2CE2" w:rsidP="00FB2CE2">
      <w:pPr>
        <w:spacing w:after="0" w:line="240" w:lineRule="auto"/>
      </w:pPr>
      <w:r>
        <w:separator/>
      </w:r>
    </w:p>
  </w:footnote>
  <w:footnote w:type="continuationSeparator" w:id="0">
    <w:p w14:paraId="744E545C" w14:textId="77777777" w:rsidR="00FB2CE2" w:rsidRDefault="00FB2CE2" w:rsidP="00FB2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8278C0"/>
    <w:multiLevelType w:val="hybridMultilevel"/>
    <w:tmpl w:val="6FC66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315138">
    <w:abstractNumId w:val="1"/>
  </w:num>
  <w:num w:numId="2" w16cid:durableId="2056347491">
    <w:abstractNumId w:val="2"/>
  </w:num>
  <w:num w:numId="3" w16cid:durableId="2714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21204"/>
    <w:rsid w:val="00140F5C"/>
    <w:rsid w:val="0016434A"/>
    <w:rsid w:val="001F0F8D"/>
    <w:rsid w:val="00272918"/>
    <w:rsid w:val="003A2422"/>
    <w:rsid w:val="003F5431"/>
    <w:rsid w:val="00406DB7"/>
    <w:rsid w:val="004F2023"/>
    <w:rsid w:val="0050573D"/>
    <w:rsid w:val="005104B1"/>
    <w:rsid w:val="00543A81"/>
    <w:rsid w:val="005F37C4"/>
    <w:rsid w:val="00620039"/>
    <w:rsid w:val="006B2772"/>
    <w:rsid w:val="006D694C"/>
    <w:rsid w:val="00722A6E"/>
    <w:rsid w:val="007776CE"/>
    <w:rsid w:val="007D6328"/>
    <w:rsid w:val="00817218"/>
    <w:rsid w:val="00884B98"/>
    <w:rsid w:val="008C3873"/>
    <w:rsid w:val="00934305"/>
    <w:rsid w:val="009601D4"/>
    <w:rsid w:val="009B39BA"/>
    <w:rsid w:val="009E35F5"/>
    <w:rsid w:val="00AE4FDC"/>
    <w:rsid w:val="00B0098C"/>
    <w:rsid w:val="00BA6203"/>
    <w:rsid w:val="00CB30EB"/>
    <w:rsid w:val="00E46E36"/>
    <w:rsid w:val="00EE4D34"/>
    <w:rsid w:val="00EE6274"/>
    <w:rsid w:val="00F21EBB"/>
    <w:rsid w:val="00FA28BC"/>
    <w:rsid w:val="00FB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3A2422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A2422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59"/>
    <w:rsid w:val="001643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FB2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CE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B2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CE2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27</cp:revision>
  <cp:lastPrinted>2023-04-04T08:43:00Z</cp:lastPrinted>
  <dcterms:created xsi:type="dcterms:W3CDTF">2023-03-22T10:30:00Z</dcterms:created>
  <dcterms:modified xsi:type="dcterms:W3CDTF">2024-05-10T07:17:00Z</dcterms:modified>
</cp:coreProperties>
</file>