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63" w:rsidRPr="00687363" w:rsidRDefault="00687363" w:rsidP="00950BC9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B60823">
        <w:rPr>
          <w:rFonts w:ascii="Book Antiqua" w:hAnsi="Book Antiqua" w:cs="Tahoma"/>
          <w:b/>
          <w:bCs/>
          <w:iCs/>
          <w:sz w:val="20"/>
          <w:szCs w:val="20"/>
          <w:u w:val="single"/>
        </w:rPr>
        <w:t>6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687363" w:rsidRPr="00687363" w:rsidRDefault="00687363" w:rsidP="00687363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5D256A">
        <w:rPr>
          <w:rFonts w:ascii="Book Antiqua" w:hAnsi="Book Antiqua" w:cs="Tahoma"/>
          <w:b/>
          <w:bCs/>
          <w:iCs/>
          <w:sz w:val="20"/>
          <w:szCs w:val="20"/>
          <w:u w:val="single"/>
        </w:rPr>
        <w:t>73.C.2023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 w:rsidR="003F216B"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 w:rsidR="005D256A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usług wykonanych lub wykonywanych</w:t>
      </w:r>
    </w:p>
    <w:p w:rsidR="005D256A" w:rsidRPr="00687363" w:rsidRDefault="005D256A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„Postępowanie na usługi społeczne o wartości szacunkowej powyżej 750.000 euro </w:t>
      </w: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na żywienia pacjentów i pracowników w Szpitalu im. M. Kopernika w Gdańsku oraz w WCO.”</w:t>
      </w:r>
    </w:p>
    <w:p w:rsidR="00687363" w:rsidRPr="00FA53BB" w:rsidRDefault="00687363" w:rsidP="00AB6235">
      <w:pPr>
        <w:tabs>
          <w:tab w:val="left" w:pos="284"/>
        </w:tabs>
        <w:spacing w:after="0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687363" w:rsidRDefault="00687363" w:rsidP="00687363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bCs/>
          <w:kern w:val="0"/>
          <w:sz w:val="20"/>
          <w:szCs w:val="20"/>
          <w:lang w:eastAsia="zh-CN"/>
        </w:rPr>
      </w:pPr>
    </w:p>
    <w:tbl>
      <w:tblPr>
        <w:tblW w:w="15395" w:type="dxa"/>
        <w:tblInd w:w="-93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211"/>
        <w:gridCol w:w="1985"/>
        <w:gridCol w:w="1984"/>
        <w:gridCol w:w="3544"/>
        <w:gridCol w:w="3544"/>
      </w:tblGrid>
      <w:tr w:rsidR="00915BCC" w:rsidRPr="002B4765" w:rsidTr="00915BCC">
        <w:trPr>
          <w:trHeight w:val="86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Nazwa podmiotu, na rzecz którego 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usługi</w:t>
            </w: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zostały wykonane</w:t>
            </w:r>
          </w:p>
        </w:tc>
        <w:tc>
          <w:tcPr>
            <w:tcW w:w="2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Wartość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brutto 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usługi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Informacje potwierdzające spełnienie warunków określonych w Rozdział IX SWZ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(</w:t>
            </w: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przedmiot usługi)</w:t>
            </w:r>
            <w:r w:rsidRPr="002B4765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Miejsce</w:t>
            </w:r>
          </w:p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świadczenia usługi</w:t>
            </w:r>
          </w:p>
        </w:tc>
        <w:tc>
          <w:tcPr>
            <w:tcW w:w="7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Czas realizacji</w:t>
            </w:r>
          </w:p>
        </w:tc>
      </w:tr>
      <w:tr w:rsidR="00915BCC" w:rsidRPr="002B4765" w:rsidTr="00915BCC">
        <w:trPr>
          <w:trHeight w:val="78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początek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 miesiąc/</w:t>
            </w:r>
          </w:p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rok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koniec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miesiąc/ rok</w:t>
            </w:r>
          </w:p>
        </w:tc>
      </w:tr>
      <w:tr w:rsidR="00915BCC" w:rsidRPr="002B4765" w:rsidTr="00915BCC">
        <w:trPr>
          <w:trHeight w:val="3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kern w:val="0"/>
                <w:lang w:eastAsia="zh-C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915BCC" w:rsidRDefault="00915BCC" w:rsidP="00915BC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</w:p>
    <w:p w:rsidR="00915BCC" w:rsidRPr="008C7A6D" w:rsidRDefault="00915BCC" w:rsidP="00915BC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  <w:r w:rsidRPr="002B4765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Do wykazu należy załączyć dowody</w:t>
      </w:r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określając</w:t>
      </w:r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e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, </w:t>
      </w:r>
      <w:r w:rsidRPr="000B4B3D">
        <w:rPr>
          <w:rFonts w:ascii="Book Antiqua" w:eastAsia="SimSun" w:hAnsi="Book Antiqua" w:cs="Tahoma"/>
          <w:b/>
          <w:i/>
          <w:kern w:val="0"/>
          <w:sz w:val="20"/>
          <w:szCs w:val="20"/>
          <w:u w:val="single"/>
          <w:lang w:eastAsia="zh-CN"/>
        </w:rPr>
        <w:t>czy te usługi zostały wykonane lub są wykonywane należycie,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87363" w:rsidRDefault="00687363" w:rsidP="00687363">
      <w:pPr>
        <w:spacing w:after="0"/>
        <w:jc w:val="both"/>
        <w:rPr>
          <w:rFonts w:ascii="Tahoma" w:hAnsi="Tahoma" w:cs="Tahoma"/>
          <w:i/>
          <w:iCs/>
          <w:color w:val="000000"/>
          <w:sz w:val="20"/>
          <w:szCs w:val="20"/>
          <w:u w:val="single"/>
        </w:rPr>
      </w:pPr>
    </w:p>
    <w:p w:rsidR="003F216B" w:rsidRDefault="00193FCB" w:rsidP="00FA53B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950BC9" w:rsidRDefault="00950BC9" w:rsidP="00FA53B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</w:p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B60823">
        <w:rPr>
          <w:rFonts w:ascii="Book Antiqua" w:hAnsi="Book Antiqua" w:cs="Tahoma"/>
          <w:b/>
          <w:bCs/>
          <w:iCs/>
          <w:sz w:val="20"/>
          <w:szCs w:val="20"/>
          <w:u w:val="single"/>
        </w:rPr>
        <w:t>7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5D256A" w:rsidRPr="00687363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73.C.2023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3F216B" w:rsidRDefault="003F216B" w:rsidP="003F21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</w:p>
    <w:p w:rsidR="003F216B" w:rsidRPr="00286E11" w:rsidRDefault="003F216B" w:rsidP="00286E1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osób skierowanych przez Wykonawcę do realizacji zamówienia</w:t>
      </w: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sz w:val="20"/>
          <w:szCs w:val="20"/>
        </w:rPr>
      </w:pPr>
    </w:p>
    <w:p w:rsidR="00BC1C82" w:rsidRDefault="003F216B" w:rsidP="00BC1C82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pn.</w:t>
      </w:r>
    </w:p>
    <w:p w:rsidR="005D256A" w:rsidRDefault="005D256A" w:rsidP="00BC1C82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„Postępowanie na usługi społeczne o wartości szacunkowej powyżej 750.000 euro </w:t>
      </w: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na żywienia pacjentów i pracowników w Szpitalu im. M. Kopernika w Gdańsku oraz w WCO.”</w:t>
      </w:r>
    </w:p>
    <w:p w:rsidR="003F216B" w:rsidRPr="00286E11" w:rsidRDefault="003F216B" w:rsidP="00286E1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2E74B5"/>
          <w:kern w:val="0"/>
          <w:sz w:val="24"/>
          <w:szCs w:val="21"/>
          <w:lang w:eastAsia="zh-CN"/>
        </w:rPr>
      </w:pP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421"/>
        <w:gridCol w:w="3811"/>
        <w:gridCol w:w="3080"/>
        <w:gridCol w:w="2389"/>
        <w:gridCol w:w="2389"/>
      </w:tblGrid>
      <w:tr w:rsidR="00286E11" w:rsidRPr="003F216B" w:rsidTr="00286E11">
        <w:trPr>
          <w:trHeight w:val="1163"/>
          <w:jc w:val="center"/>
        </w:trPr>
        <w:tc>
          <w:tcPr>
            <w:tcW w:w="421" w:type="dxa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</w:p>
        </w:tc>
        <w:tc>
          <w:tcPr>
            <w:tcW w:w="3811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Funkcja</w:t>
            </w:r>
          </w:p>
        </w:tc>
        <w:tc>
          <w:tcPr>
            <w:tcW w:w="3080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Imię i nazwisko</w:t>
            </w:r>
          </w:p>
        </w:tc>
        <w:tc>
          <w:tcPr>
            <w:tcW w:w="2389" w:type="dxa"/>
            <w:vAlign w:val="center"/>
          </w:tcPr>
          <w:p w:rsidR="005D256A" w:rsidRPr="00F269DF" w:rsidRDefault="005D256A" w:rsidP="005D256A">
            <w:pPr>
              <w:pStyle w:val="Zawartotabeli"/>
              <w:snapToGrid w:val="0"/>
              <w:spacing w:after="0"/>
              <w:jc w:val="center"/>
              <w:rPr>
                <w:rFonts w:ascii="Book Antiqua" w:hAnsi="Book Antiqua" w:cs="Tahoma"/>
                <w:sz w:val="16"/>
              </w:rPr>
            </w:pPr>
            <w:r w:rsidRPr="00F269DF">
              <w:rPr>
                <w:rFonts w:ascii="Book Antiqua" w:hAnsi="Book Antiqua" w:cs="Tahoma"/>
                <w:sz w:val="16"/>
              </w:rPr>
              <w:t xml:space="preserve">Informacje </w:t>
            </w:r>
            <w:proofErr w:type="spellStart"/>
            <w:r w:rsidRPr="00F269DF">
              <w:rPr>
                <w:rFonts w:ascii="Book Antiqua" w:hAnsi="Book Antiqua" w:cs="Tahoma"/>
                <w:sz w:val="16"/>
              </w:rPr>
              <w:t>nt</w:t>
            </w:r>
            <w:proofErr w:type="spellEnd"/>
            <w:r w:rsidRPr="00F269DF">
              <w:rPr>
                <w:rFonts w:ascii="Book Antiqua" w:hAnsi="Book Antiqua" w:cs="Tahoma"/>
                <w:sz w:val="16"/>
              </w:rPr>
              <w:t xml:space="preserve"> kwalifikacji zawodowych i/lub uprawnień i/lub wykształcenia</w:t>
            </w:r>
          </w:p>
          <w:p w:rsidR="00286E11" w:rsidRPr="00915BCC" w:rsidRDefault="005D256A" w:rsidP="00915BCC">
            <w:pPr>
              <w:spacing w:after="0" w:line="240" w:lineRule="auto"/>
              <w:jc w:val="center"/>
              <w:rPr>
                <w:rFonts w:ascii="Book Antiqua" w:hAnsi="Book Antiqua" w:cs="Tahoma"/>
                <w:i/>
              </w:rPr>
            </w:pPr>
            <w:r w:rsidRPr="00915BCC">
              <w:rPr>
                <w:rFonts w:ascii="Book Antiqua" w:hAnsi="Book Antiqua" w:cs="Tahoma"/>
                <w:i/>
                <w:sz w:val="16"/>
              </w:rPr>
              <w:t>(Należy podać co najmniej informacje potwierdzające spełn</w:t>
            </w:r>
            <w:r w:rsidR="00915BCC">
              <w:rPr>
                <w:rFonts w:ascii="Book Antiqua" w:hAnsi="Book Antiqua" w:cs="Tahoma"/>
                <w:i/>
                <w:sz w:val="16"/>
              </w:rPr>
              <w:t>ienie warunków określonych w § IX</w:t>
            </w:r>
            <w:r w:rsidRPr="00915BCC">
              <w:rPr>
                <w:rFonts w:ascii="Book Antiqua" w:hAnsi="Book Antiqua" w:cs="Tahoma"/>
                <w:i/>
                <w:sz w:val="16"/>
              </w:rPr>
              <w:t xml:space="preserve"> ust. 1 pkt 2 lit. </w:t>
            </w:r>
            <w:r w:rsidR="00915BCC">
              <w:rPr>
                <w:rFonts w:ascii="Book Antiqua" w:hAnsi="Book Antiqua" w:cs="Tahoma"/>
                <w:i/>
                <w:sz w:val="16"/>
              </w:rPr>
              <w:t xml:space="preserve">d </w:t>
            </w:r>
            <w:r w:rsidRPr="00915BCC">
              <w:rPr>
                <w:rFonts w:ascii="Book Antiqua" w:hAnsi="Book Antiqua" w:cs="Tahoma"/>
                <w:i/>
                <w:sz w:val="16"/>
              </w:rPr>
              <w:t>„Potencjał osobowy”)</w:t>
            </w:r>
          </w:p>
        </w:tc>
        <w:tc>
          <w:tcPr>
            <w:tcW w:w="2389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Podstawa do dysponowania tą osobą</w:t>
            </w:r>
          </w:p>
        </w:tc>
      </w:tr>
      <w:tr w:rsidR="00286E11" w:rsidRPr="003F216B" w:rsidTr="00286E11">
        <w:trPr>
          <w:trHeight w:val="645"/>
          <w:jc w:val="center"/>
        </w:trPr>
        <w:tc>
          <w:tcPr>
            <w:tcW w:w="421" w:type="dxa"/>
          </w:tcPr>
          <w:p w:rsidR="00286E11" w:rsidRPr="003F216B" w:rsidRDefault="00286E11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</w:p>
        </w:tc>
        <w:tc>
          <w:tcPr>
            <w:tcW w:w="3811" w:type="dxa"/>
          </w:tcPr>
          <w:p w:rsidR="00286E11" w:rsidRPr="003F216B" w:rsidRDefault="00286E11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</w:p>
        </w:tc>
        <w:tc>
          <w:tcPr>
            <w:tcW w:w="3080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</w:tbl>
    <w:p w:rsidR="003F216B" w:rsidRDefault="003F216B" w:rsidP="003F216B">
      <w:pPr>
        <w:spacing w:after="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:rsidR="00286E11" w:rsidRPr="00286E11" w:rsidRDefault="00286E11" w:rsidP="00286E11">
      <w:pPr>
        <w:spacing w:after="0"/>
        <w:rPr>
          <w:rFonts w:ascii="Book Antiqua" w:hAnsi="Book Antiqua" w:cs="Tahoma"/>
          <w:b/>
          <w:color w:val="FF0000"/>
          <w:sz w:val="20"/>
          <w:szCs w:val="20"/>
        </w:rPr>
      </w:pPr>
    </w:p>
    <w:p w:rsidR="003F216B" w:rsidRDefault="003F216B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8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5D256A" w:rsidRPr="00687363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73.C.2023</w:t>
      </w: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915BCC">
      <w:pPr>
        <w:spacing w:after="0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sz w:val="24"/>
          <w:szCs w:val="20"/>
          <w:u w:val="single"/>
        </w:rPr>
      </w:pPr>
      <w:r w:rsidRPr="005D256A">
        <w:rPr>
          <w:rFonts w:ascii="Book Antiqua" w:hAnsi="Book Antiqua" w:cs="Tahoma"/>
          <w:b/>
          <w:sz w:val="24"/>
          <w:szCs w:val="20"/>
          <w:u w:val="single"/>
        </w:rPr>
        <w:t xml:space="preserve">Wykaz </w:t>
      </w:r>
      <w:r w:rsidR="00915BCC">
        <w:rPr>
          <w:rFonts w:ascii="Book Antiqua" w:hAnsi="Book Antiqua" w:cs="Tahoma"/>
          <w:b/>
          <w:sz w:val="24"/>
          <w:szCs w:val="20"/>
          <w:u w:val="single"/>
        </w:rPr>
        <w:t>pojazdów</w:t>
      </w:r>
      <w:r w:rsidRPr="005D256A">
        <w:rPr>
          <w:rFonts w:ascii="Book Antiqua" w:hAnsi="Book Antiqua" w:cs="Tahoma"/>
          <w:b/>
          <w:sz w:val="24"/>
          <w:szCs w:val="20"/>
          <w:u w:val="single"/>
        </w:rPr>
        <w:t xml:space="preserve"> dostępnych Wykonawcy w celu wykonania zamówienia</w:t>
      </w:r>
    </w:p>
    <w:p w:rsidR="005D256A" w:rsidRDefault="005D256A" w:rsidP="00915BCC">
      <w:pPr>
        <w:spacing w:after="0"/>
        <w:rPr>
          <w:rFonts w:ascii="Book Antiqua" w:hAnsi="Book Antiqua" w:cs="Tahoma"/>
          <w:b/>
          <w:sz w:val="24"/>
          <w:szCs w:val="20"/>
          <w:u w:val="single"/>
        </w:rPr>
      </w:pPr>
    </w:p>
    <w:p w:rsidR="005D256A" w:rsidRDefault="005D256A" w:rsidP="005D256A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pn.</w:t>
      </w:r>
    </w:p>
    <w:p w:rsidR="005D256A" w:rsidRDefault="005D256A" w:rsidP="005D256A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„Postępowanie na usługi społeczne o wartości szacunkowej powyżej 750.000 euro </w:t>
      </w:r>
    </w:p>
    <w:p w:rsid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D256A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na żywienia pacjentów i pracowników w Szpitalu im. M. Kopernika w Gdańsku oraz w WCO.”</w:t>
      </w:r>
    </w:p>
    <w:p w:rsid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p w:rsid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tbl>
      <w:tblPr>
        <w:tblW w:w="143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72"/>
        <w:gridCol w:w="4772"/>
        <w:gridCol w:w="4774"/>
      </w:tblGrid>
      <w:tr w:rsidR="005D256A" w:rsidRPr="00787F61" w:rsidTr="00C4573B">
        <w:trPr>
          <w:trHeight w:val="615"/>
        </w:trPr>
        <w:tc>
          <w:tcPr>
            <w:tcW w:w="4772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snapToGrid w:val="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Środek transportu</w:t>
            </w:r>
            <w:r w:rsidRPr="00787F61">
              <w:rPr>
                <w:rFonts w:ascii="Book Antiqua" w:hAnsi="Book Antiqua" w:cs="Tahoma"/>
                <w:sz w:val="20"/>
                <w:szCs w:val="20"/>
              </w:rPr>
              <w:t xml:space="preserve"> </w:t>
            </w:r>
          </w:p>
        </w:tc>
        <w:tc>
          <w:tcPr>
            <w:tcW w:w="4772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snapToGrid w:val="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Typ/ model</w:t>
            </w:r>
          </w:p>
        </w:tc>
        <w:tc>
          <w:tcPr>
            <w:tcW w:w="4774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snapToGrid w:val="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Podstawa dysponowania</w:t>
            </w:r>
          </w:p>
        </w:tc>
      </w:tr>
      <w:tr w:rsidR="005D256A" w:rsidRPr="00787F61" w:rsidTr="00C4573B">
        <w:trPr>
          <w:trHeight w:val="421"/>
        </w:trPr>
        <w:tc>
          <w:tcPr>
            <w:tcW w:w="4772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4772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4774" w:type="dxa"/>
            <w:shd w:val="clear" w:color="auto" w:fill="auto"/>
          </w:tcPr>
          <w:p w:rsidR="005D256A" w:rsidRPr="00787F61" w:rsidRDefault="005D256A" w:rsidP="004C1008">
            <w:pPr>
              <w:pStyle w:val="Zawartotabeli"/>
              <w:rPr>
                <w:rFonts w:ascii="Book Antiqua" w:hAnsi="Book Antiqua"/>
              </w:rPr>
            </w:pPr>
          </w:p>
        </w:tc>
      </w:tr>
    </w:tbl>
    <w:p w:rsidR="005D256A" w:rsidRDefault="005D256A" w:rsidP="005D256A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  <w:bookmarkStart w:id="0" w:name="_GoBack"/>
      <w:bookmarkEnd w:id="0"/>
    </w:p>
    <w:p w:rsidR="005D256A" w:rsidRPr="00915BCC" w:rsidRDefault="005D256A" w:rsidP="00915BCC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5D256A" w:rsidRPr="00915BCC" w:rsidSect="00C4573B">
      <w:headerReference w:type="default" r:id="rId6"/>
      <w:footerReference w:type="default" r:id="rId7"/>
      <w:pgSz w:w="16838" w:h="11906" w:orient="landscape"/>
      <w:pgMar w:top="172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altName w:val="Calibri"/>
    <w:panose1 w:val="020F0502020204030204"/>
    <w:charset w:val="EE"/>
    <w:family w:val="swiss"/>
    <w:pitch w:val="variable"/>
    <w:sig w:usb0="00000005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jc w:val="center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AB6235">
      <w:trPr>
        <w:trHeight w:val="1340"/>
        <w:jc w:val="center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F54E56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F54E56">
            <w:rPr>
              <w:bCs/>
              <w:color w:val="808080"/>
              <w:sz w:val="18"/>
              <w:szCs w:val="18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Default="00C4573B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 w:rsidRPr="0045410F">
      <w:rPr>
        <w:rFonts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FDD0017" wp14:editId="6C595B41">
          <wp:simplePos x="0" y="0"/>
          <wp:positionH relativeFrom="margin">
            <wp:posOffset>7953375</wp:posOffset>
          </wp:positionH>
          <wp:positionV relativeFrom="paragraph">
            <wp:posOffset>-162560</wp:posOffset>
          </wp:positionV>
          <wp:extent cx="1101362" cy="876827"/>
          <wp:effectExtent l="0" t="0" r="381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362" cy="876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E66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573B" w:rsidRDefault="00C4573B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1663E"/>
    <w:rsid w:val="0011071F"/>
    <w:rsid w:val="00193FCB"/>
    <w:rsid w:val="00286E11"/>
    <w:rsid w:val="002F4D0A"/>
    <w:rsid w:val="00391477"/>
    <w:rsid w:val="003C427D"/>
    <w:rsid w:val="003F216B"/>
    <w:rsid w:val="00530FF4"/>
    <w:rsid w:val="005718DE"/>
    <w:rsid w:val="005D256A"/>
    <w:rsid w:val="00687363"/>
    <w:rsid w:val="006D7A87"/>
    <w:rsid w:val="0071569E"/>
    <w:rsid w:val="00724535"/>
    <w:rsid w:val="00893D15"/>
    <w:rsid w:val="00915BCC"/>
    <w:rsid w:val="00950BC9"/>
    <w:rsid w:val="00A612C6"/>
    <w:rsid w:val="00A95351"/>
    <w:rsid w:val="00AB6235"/>
    <w:rsid w:val="00AB7117"/>
    <w:rsid w:val="00B60823"/>
    <w:rsid w:val="00BC1C82"/>
    <w:rsid w:val="00C02E66"/>
    <w:rsid w:val="00C4573B"/>
    <w:rsid w:val="00E45C7C"/>
    <w:rsid w:val="00F54E56"/>
    <w:rsid w:val="00FA53BB"/>
    <w:rsid w:val="00FC0500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87363"/>
    <w:pPr>
      <w:suppressLineNumbers/>
    </w:pPr>
  </w:style>
  <w:style w:type="paragraph" w:styleId="NormalnyWeb">
    <w:name w:val="Normal (Web)"/>
    <w:basedOn w:val="Normalny"/>
    <w:rsid w:val="00687363"/>
    <w:pPr>
      <w:suppressAutoHyphens w:val="0"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rsid w:val="003F216B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5D256A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BCC"/>
    <w:rPr>
      <w:rFonts w:ascii="Segoe UI" w:eastAsia="Droid Sans Fallback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21</cp:revision>
  <cp:lastPrinted>2023-09-27T09:08:00Z</cp:lastPrinted>
  <dcterms:created xsi:type="dcterms:W3CDTF">2021-01-22T07:02:00Z</dcterms:created>
  <dcterms:modified xsi:type="dcterms:W3CDTF">2023-09-27T12:09:00Z</dcterms:modified>
</cp:coreProperties>
</file>