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35C" w14:textId="2567F3C0" w:rsidR="00B77276" w:rsidRPr="00A80631" w:rsidRDefault="00B77276" w:rsidP="00B77276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Załącznik nr 2 do SWZ nr 271.</w:t>
      </w:r>
      <w:r w:rsidR="00F92EF2">
        <w:rPr>
          <w:rFonts w:ascii="Aptos" w:eastAsia="Calibri" w:hAnsi="Aptos" w:cs="Linux Libertine G"/>
          <w:sz w:val="22"/>
          <w:szCs w:val="22"/>
          <w:lang w:eastAsia="en-US"/>
        </w:rPr>
        <w:t>23.2025</w:t>
      </w: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/EFS</w:t>
      </w:r>
    </w:p>
    <w:p w14:paraId="5C82BD64" w14:textId="77777777" w:rsidR="00B77276" w:rsidRPr="00A80631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Pr="00A80631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Pr="00A80631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A80631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</w:p>
    <w:p w14:paraId="2CD74169" w14:textId="5C9AE0CA" w:rsidR="001D707D" w:rsidRPr="00A80631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A80631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A80631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A80631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A80631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A80631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A80631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A80631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A80631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A80631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A80631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A80631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48D6C820" w14:textId="77777777" w:rsidR="004165DB" w:rsidRPr="00B63ED7" w:rsidRDefault="004165DB" w:rsidP="004165DB">
      <w:pPr>
        <w:ind w:hanging="142"/>
        <w:rPr>
          <w:rFonts w:ascii="Aptos" w:eastAsia="Calibri" w:hAnsi="Aptos"/>
          <w:b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Zamawiający: </w:t>
      </w:r>
      <w:r w:rsidRPr="00B63ED7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2C8545B" w14:textId="0BDFEFE0" w:rsidR="004165DB" w:rsidRPr="00B63ED7" w:rsidRDefault="004165DB" w:rsidP="004165DB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F92EF2">
        <w:rPr>
          <w:rFonts w:ascii="Aptos" w:eastAsia="Calibri" w:hAnsi="Aptos"/>
          <w:bCs/>
          <w:iCs/>
          <w:lang w:eastAsia="en-US"/>
        </w:rPr>
        <w:t>Modernizacja placu zabaw w Stężycy</w:t>
      </w:r>
    </w:p>
    <w:p w14:paraId="0A591402" w14:textId="6DD6DAC1" w:rsidR="004165DB" w:rsidRPr="00B63ED7" w:rsidRDefault="004165DB" w:rsidP="004165DB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B63ED7">
        <w:rPr>
          <w:rFonts w:ascii="Aptos" w:eastAsia="Calibri" w:hAnsi="Aptos"/>
          <w:bCs/>
          <w:iCs/>
          <w:lang w:eastAsia="en-US"/>
        </w:rPr>
        <w:t>271.</w:t>
      </w:r>
      <w:r w:rsidR="00F92EF2">
        <w:rPr>
          <w:rFonts w:ascii="Aptos" w:eastAsia="Calibri" w:hAnsi="Aptos"/>
          <w:bCs/>
          <w:iCs/>
          <w:lang w:eastAsia="en-US"/>
        </w:rPr>
        <w:t>23.2025</w:t>
      </w:r>
      <w:r w:rsidRPr="00B63ED7">
        <w:rPr>
          <w:rFonts w:ascii="Aptos" w:eastAsia="Calibri" w:hAnsi="Aptos"/>
          <w:bCs/>
          <w:iCs/>
          <w:lang w:eastAsia="en-US"/>
        </w:rPr>
        <w:t>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06EC0CEA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F92EF2">
        <w:rPr>
          <w:rFonts w:ascii="Aptos" w:eastAsia="Calibri" w:hAnsi="Aptos"/>
          <w:bCs/>
          <w:iCs/>
          <w:lang w:eastAsia="en-US"/>
        </w:rPr>
        <w:t>modernizację placu zabaw w Stężycy</w:t>
      </w:r>
      <w:r w:rsidR="004D01BB">
        <w:rPr>
          <w:rFonts w:ascii="Aptos" w:eastAsia="Calibri" w:hAnsi="Aptos" w:cs="Linux Libertine G"/>
          <w:lang w:eastAsia="en-US"/>
        </w:rPr>
        <w:t xml:space="preserve">, </w:t>
      </w:r>
      <w:r w:rsidR="00CB6F37" w:rsidRPr="00CB6F37">
        <w:rPr>
          <w:rFonts w:ascii="Aptos" w:eastAsia="Calibri" w:hAnsi="Aptos" w:cs="Linux Libertine G"/>
          <w:lang w:eastAsia="en-US"/>
        </w:rPr>
        <w:t>nr postępowania 271.</w:t>
      </w:r>
      <w:r w:rsidR="00F92EF2">
        <w:rPr>
          <w:rFonts w:ascii="Aptos" w:eastAsia="Calibri" w:hAnsi="Aptos" w:cs="Linux Libertine G"/>
          <w:lang w:eastAsia="en-US"/>
        </w:rPr>
        <w:t>23.2025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F1293" w14:textId="77777777" w:rsidR="00845967" w:rsidRDefault="00845967">
      <w:r>
        <w:separator/>
      </w:r>
    </w:p>
  </w:endnote>
  <w:endnote w:type="continuationSeparator" w:id="0">
    <w:p w14:paraId="3897BE0B" w14:textId="77777777" w:rsidR="00845967" w:rsidRDefault="0084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1" w:name="_Hlk180087939" w:displacedByCustomXml="prev"/>
          <w:p w14:paraId="39BCA2F2" w14:textId="77777777" w:rsidR="00C5510F" w:rsidRDefault="00C5510F" w:rsidP="00C5510F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88C53F" wp14:editId="1503CF97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C3FE28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14C3E420" w14:textId="77777777" w:rsidR="00C5510F" w:rsidRPr="00D90406" w:rsidRDefault="00C5510F" w:rsidP="00C5510F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A135AAB" w14:textId="77777777" w:rsidR="00C5510F" w:rsidRPr="00D90406" w:rsidRDefault="00C5510F" w:rsidP="00C5510F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1"/>
          <w:p w14:paraId="3F783434" w14:textId="138A310F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3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BEC3A" w14:textId="77777777" w:rsidR="00845967" w:rsidRDefault="00845967">
      <w:r>
        <w:separator/>
      </w:r>
    </w:p>
  </w:footnote>
  <w:footnote w:type="continuationSeparator" w:id="0">
    <w:p w14:paraId="5360B408" w14:textId="77777777" w:rsidR="00845967" w:rsidRDefault="0084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57AA" w14:textId="77777777" w:rsidR="00C5510F" w:rsidRDefault="00C5510F" w:rsidP="00C5510F">
    <w:pPr>
      <w:pStyle w:val="Nagwek"/>
      <w:tabs>
        <w:tab w:val="clear" w:pos="4536"/>
        <w:tab w:val="center" w:pos="4962"/>
      </w:tabs>
      <w:ind w:left="-1276" w:firstLine="142"/>
    </w:pPr>
    <w:bookmarkStart w:id="0" w:name="_Hlk180087909"/>
    <w:r>
      <w:rPr>
        <w:noProof/>
      </w:rPr>
      <w:drawing>
        <wp:inline distT="0" distB="0" distL="0" distR="0" wp14:anchorId="22D005C0" wp14:editId="21796D4B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A62A838" wp14:editId="45DC3B3E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80B37E0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bookmarkEnd w:id="0"/>
  <w:p w14:paraId="52EEAD43" w14:textId="5568DC29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51582">
    <w:abstractNumId w:val="2"/>
  </w:num>
  <w:num w:numId="2" w16cid:durableId="986128827">
    <w:abstractNumId w:val="0"/>
  </w:num>
  <w:num w:numId="3" w16cid:durableId="17211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878A7"/>
    <w:rsid w:val="001B210F"/>
    <w:rsid w:val="001B3947"/>
    <w:rsid w:val="001D707D"/>
    <w:rsid w:val="001F702A"/>
    <w:rsid w:val="00202816"/>
    <w:rsid w:val="0021199E"/>
    <w:rsid w:val="00226E0B"/>
    <w:rsid w:val="002273CA"/>
    <w:rsid w:val="002277F8"/>
    <w:rsid w:val="002302C5"/>
    <w:rsid w:val="00241C1F"/>
    <w:rsid w:val="002425AE"/>
    <w:rsid w:val="00265A1B"/>
    <w:rsid w:val="002719C6"/>
    <w:rsid w:val="00275D02"/>
    <w:rsid w:val="00281C23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165DB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83D89"/>
    <w:rsid w:val="00492BD3"/>
    <w:rsid w:val="004B6F25"/>
    <w:rsid w:val="004B70BD"/>
    <w:rsid w:val="004C379E"/>
    <w:rsid w:val="004C6ECC"/>
    <w:rsid w:val="004D01BB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6F0"/>
    <w:rsid w:val="00627832"/>
    <w:rsid w:val="00632FD7"/>
    <w:rsid w:val="00640BFF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87D82"/>
    <w:rsid w:val="00791E8E"/>
    <w:rsid w:val="007A0109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45967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F120C"/>
    <w:rsid w:val="0091116C"/>
    <w:rsid w:val="009314F3"/>
    <w:rsid w:val="00934B40"/>
    <w:rsid w:val="00943828"/>
    <w:rsid w:val="009605E0"/>
    <w:rsid w:val="00964951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0631"/>
    <w:rsid w:val="00A8311B"/>
    <w:rsid w:val="00AD021D"/>
    <w:rsid w:val="00AD1EFE"/>
    <w:rsid w:val="00AE54D9"/>
    <w:rsid w:val="00AE58AD"/>
    <w:rsid w:val="00AF2F80"/>
    <w:rsid w:val="00AF3A7D"/>
    <w:rsid w:val="00AF42A2"/>
    <w:rsid w:val="00AF6D95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5510F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D0277"/>
    <w:rsid w:val="00DD4AD0"/>
    <w:rsid w:val="00DF12BE"/>
    <w:rsid w:val="00DF259A"/>
    <w:rsid w:val="00DF57BE"/>
    <w:rsid w:val="00E02790"/>
    <w:rsid w:val="00E06500"/>
    <w:rsid w:val="00E105D4"/>
    <w:rsid w:val="00E10D2B"/>
    <w:rsid w:val="00E57060"/>
    <w:rsid w:val="00E807A9"/>
    <w:rsid w:val="00E8149D"/>
    <w:rsid w:val="00E8296F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92EF2"/>
    <w:rsid w:val="00FA47EE"/>
    <w:rsid w:val="00FB5706"/>
    <w:rsid w:val="00FB66C0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F513-C779-490E-A234-AC299BB1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64</TotalTime>
  <Pages>2</Pages>
  <Words>281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34</cp:revision>
  <cp:lastPrinted>2024-09-03T11:01:00Z</cp:lastPrinted>
  <dcterms:created xsi:type="dcterms:W3CDTF">2021-05-18T08:47:00Z</dcterms:created>
  <dcterms:modified xsi:type="dcterms:W3CDTF">2025-02-04T19:51:00Z</dcterms:modified>
</cp:coreProperties>
</file>